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B0" w:rsidRPr="001871B0" w:rsidRDefault="001871B0" w:rsidP="001871B0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871B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r w:rsidRPr="001871B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</w:t>
      </w:r>
      <w:r w:rsidRPr="001871B0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518160" cy="5638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B0" w:rsidRPr="001871B0" w:rsidRDefault="001871B0" w:rsidP="001871B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871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1871B0" w:rsidRPr="001871B0" w:rsidRDefault="001871B0" w:rsidP="001871B0">
      <w:pPr>
        <w:ind w:left="800" w:right="10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71B0">
        <w:rPr>
          <w:rFonts w:ascii="Times New Roman" w:hAnsi="Times New Roman" w:cs="Times New Roman"/>
          <w:b/>
          <w:bCs/>
          <w:sz w:val="26"/>
          <w:szCs w:val="26"/>
        </w:rPr>
        <w:t>АДМИНИСТРАЦИЯ УСТЬ-КУБИНСКОГО</w:t>
      </w:r>
    </w:p>
    <w:p w:rsidR="001871B0" w:rsidRPr="001871B0" w:rsidRDefault="001871B0" w:rsidP="001871B0">
      <w:pPr>
        <w:ind w:left="800" w:right="10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71B0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:rsidR="001871B0" w:rsidRPr="001871B0" w:rsidRDefault="001871B0" w:rsidP="001871B0">
      <w:pPr>
        <w:ind w:left="800" w:right="1000"/>
        <w:jc w:val="center"/>
        <w:rPr>
          <w:rFonts w:ascii="Times New Roman" w:hAnsi="Times New Roman" w:cs="Times New Roman"/>
          <w:sz w:val="26"/>
          <w:szCs w:val="26"/>
        </w:rPr>
      </w:pPr>
    </w:p>
    <w:p w:rsidR="001871B0" w:rsidRPr="001871B0" w:rsidRDefault="001871B0" w:rsidP="001871B0">
      <w:pPr>
        <w:ind w:right="2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71B0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871B0" w:rsidRPr="001871B0" w:rsidRDefault="001871B0" w:rsidP="001871B0">
      <w:pPr>
        <w:ind w:right="2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871B0" w:rsidRPr="001871B0" w:rsidRDefault="001871B0" w:rsidP="001871B0">
      <w:pPr>
        <w:ind w:right="20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71B0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1871B0" w:rsidRPr="001871B0" w:rsidRDefault="001871B0" w:rsidP="001871B0">
      <w:pPr>
        <w:tabs>
          <w:tab w:val="left" w:pos="1140"/>
        </w:tabs>
        <w:rPr>
          <w:rFonts w:ascii="Times New Roman" w:hAnsi="Times New Roman" w:cs="Times New Roman"/>
          <w:sz w:val="26"/>
          <w:szCs w:val="26"/>
        </w:rPr>
      </w:pPr>
    </w:p>
    <w:p w:rsidR="001871B0" w:rsidRDefault="001871B0" w:rsidP="001871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09.11.2023                                                                                                 № 1703</w:t>
      </w:r>
    </w:p>
    <w:p w:rsidR="001871B0" w:rsidRPr="001871B0" w:rsidRDefault="001871B0" w:rsidP="001871B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71B0" w:rsidRPr="001871B0" w:rsidRDefault="001871B0" w:rsidP="001871B0">
      <w:pPr>
        <w:autoSpaceDE w:val="0"/>
        <w:autoSpaceDN w:val="0"/>
        <w:adjustRightInd w:val="0"/>
        <w:ind w:right="200"/>
        <w:jc w:val="center"/>
        <w:rPr>
          <w:rFonts w:ascii="Times New Roman" w:hAnsi="Times New Roman" w:cs="Times New Roman"/>
          <w:sz w:val="26"/>
          <w:szCs w:val="26"/>
        </w:rPr>
      </w:pPr>
      <w:r w:rsidRPr="001871B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 округа от 9 января 2023 года №83 «О создании комиссии по предупреждению и ликвидации чрезвычайных ситуаций и обеспечению пожарной безопасности (КЧС и ПБ) </w:t>
      </w:r>
      <w:proofErr w:type="spellStart"/>
      <w:r w:rsidRPr="001871B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871B0">
        <w:rPr>
          <w:rFonts w:ascii="Times New Roman" w:hAnsi="Times New Roman" w:cs="Times New Roman"/>
          <w:sz w:val="26"/>
          <w:szCs w:val="26"/>
        </w:rPr>
        <w:t xml:space="preserve"> муниципального округа»</w:t>
      </w:r>
    </w:p>
    <w:p w:rsidR="001871B0" w:rsidRPr="001871B0" w:rsidRDefault="001871B0" w:rsidP="001871B0">
      <w:pPr>
        <w:tabs>
          <w:tab w:val="left" w:pos="5090"/>
        </w:tabs>
        <w:autoSpaceDE w:val="0"/>
        <w:autoSpaceDN w:val="0"/>
        <w:adjustRightInd w:val="0"/>
        <w:ind w:right="200"/>
        <w:rPr>
          <w:rFonts w:ascii="Times New Roman" w:hAnsi="Times New Roman" w:cs="Times New Roman"/>
          <w:sz w:val="26"/>
          <w:szCs w:val="26"/>
        </w:rPr>
      </w:pPr>
    </w:p>
    <w:p w:rsidR="001871B0" w:rsidRPr="001871B0" w:rsidRDefault="001871B0" w:rsidP="00187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871B0">
        <w:rPr>
          <w:rFonts w:ascii="Times New Roman" w:hAnsi="Times New Roman" w:cs="Times New Roman"/>
          <w:sz w:val="26"/>
          <w:szCs w:val="26"/>
        </w:rPr>
        <w:tab/>
        <w:t>В связи с кадровыми перестановками, на основании ст. 42 Устава округа администрации округа.</w:t>
      </w:r>
    </w:p>
    <w:p w:rsidR="001871B0" w:rsidRPr="001871B0" w:rsidRDefault="001871B0" w:rsidP="00187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71B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871B0" w:rsidRPr="001871B0" w:rsidRDefault="001871B0" w:rsidP="001871B0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1B0">
        <w:rPr>
          <w:rFonts w:ascii="Times New Roman" w:eastAsia="Times New Roman" w:hAnsi="Times New Roman" w:cs="Times New Roman"/>
          <w:sz w:val="26"/>
          <w:szCs w:val="26"/>
        </w:rPr>
        <w:t>Внести изменения в постановление администрации округа от 9 января 2023 года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71B0">
        <w:rPr>
          <w:rFonts w:ascii="Times New Roman" w:eastAsia="Times New Roman" w:hAnsi="Times New Roman" w:cs="Times New Roman"/>
          <w:sz w:val="26"/>
          <w:szCs w:val="26"/>
        </w:rPr>
        <w:t xml:space="preserve">83 </w:t>
      </w:r>
      <w:r w:rsidRPr="001871B0">
        <w:rPr>
          <w:rFonts w:ascii="Times New Roman" w:hAnsi="Times New Roman" w:cs="Times New Roman"/>
          <w:sz w:val="26"/>
          <w:szCs w:val="26"/>
        </w:rPr>
        <w:t xml:space="preserve">«О создании комиссии по предупреждению и ликвидации чрезвычайных ситуаций и обеспечению пожарной безопасности (КЧС и ПБ) </w:t>
      </w:r>
      <w:proofErr w:type="spellStart"/>
      <w:r w:rsidRPr="001871B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871B0">
        <w:rPr>
          <w:rFonts w:ascii="Times New Roman" w:hAnsi="Times New Roman" w:cs="Times New Roman"/>
          <w:sz w:val="26"/>
          <w:szCs w:val="26"/>
        </w:rPr>
        <w:t xml:space="preserve"> муниципального округа» изложи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871B0">
        <w:rPr>
          <w:rFonts w:ascii="Times New Roman" w:hAnsi="Times New Roman" w:cs="Times New Roman"/>
          <w:sz w:val="26"/>
          <w:szCs w:val="26"/>
        </w:rPr>
        <w:t xml:space="preserve"> приложение 2 к постановлению 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Pr="001871B0">
        <w:rPr>
          <w:rFonts w:ascii="Times New Roman" w:hAnsi="Times New Roman" w:cs="Times New Roman"/>
          <w:sz w:val="26"/>
          <w:szCs w:val="26"/>
        </w:rPr>
        <w:t xml:space="preserve"> редакции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1871B0" w:rsidRPr="001871B0" w:rsidRDefault="001871B0" w:rsidP="001871B0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871B0" w:rsidRPr="001871B0" w:rsidRDefault="001871B0" w:rsidP="001871B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871B0" w:rsidRPr="001871B0" w:rsidRDefault="001871B0" w:rsidP="001871B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871B0" w:rsidRPr="001871B0" w:rsidRDefault="001871B0" w:rsidP="001871B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871B0">
        <w:rPr>
          <w:rFonts w:ascii="Times New Roman" w:eastAsia="Times New Roman" w:hAnsi="Times New Roman" w:cs="Times New Roman"/>
          <w:bCs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1871B0" w:rsidRPr="001871B0" w:rsidRDefault="001871B0" w:rsidP="001871B0">
      <w:pPr>
        <w:pStyle w:val="20"/>
        <w:shd w:val="clear" w:color="auto" w:fill="auto"/>
        <w:spacing w:after="3660"/>
        <w:ind w:left="1065"/>
        <w:jc w:val="left"/>
        <w:rPr>
          <w:sz w:val="26"/>
          <w:szCs w:val="26"/>
        </w:rPr>
        <w:sectPr w:rsidR="001871B0" w:rsidRPr="001871B0" w:rsidSect="00785E73">
          <w:headerReference w:type="default" r:id="rId8"/>
          <w:footnotePr>
            <w:numFmt w:val="upperRoman"/>
            <w:numRestart w:val="eachPage"/>
          </w:footnotePr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85E73" w:rsidRDefault="00785E73" w:rsidP="001871B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785E73" w:rsidRDefault="00785E73" w:rsidP="001871B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 округа</w:t>
      </w:r>
    </w:p>
    <w:p w:rsidR="00785E73" w:rsidRDefault="00785E73" w:rsidP="001871B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09.11.2023 № 1703</w:t>
      </w:r>
    </w:p>
    <w:p w:rsidR="001871B0" w:rsidRPr="00785E73" w:rsidRDefault="00785E73" w:rsidP="001871B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1871B0" w:rsidRPr="00785E73">
        <w:rPr>
          <w:rFonts w:ascii="Times New Roman" w:eastAsia="Times New Roman" w:hAnsi="Times New Roman" w:cs="Times New Roman"/>
        </w:rPr>
        <w:t>УТВЕРЖДЕН</w:t>
      </w:r>
    </w:p>
    <w:p w:rsidR="001871B0" w:rsidRPr="00785E73" w:rsidRDefault="001871B0" w:rsidP="001871B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85E73">
        <w:rPr>
          <w:rFonts w:ascii="Times New Roman" w:eastAsia="Times New Roman" w:hAnsi="Times New Roman" w:cs="Times New Roman"/>
        </w:rPr>
        <w:t>постановлением администрации округа</w:t>
      </w:r>
    </w:p>
    <w:p w:rsidR="001871B0" w:rsidRPr="00785E73" w:rsidRDefault="001871B0" w:rsidP="001871B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85E73">
        <w:rPr>
          <w:rFonts w:ascii="Times New Roman" w:eastAsia="Times New Roman" w:hAnsi="Times New Roman" w:cs="Times New Roman"/>
        </w:rPr>
        <w:t>от 09.01.2023  № 83</w:t>
      </w:r>
    </w:p>
    <w:p w:rsidR="001871B0" w:rsidRPr="00785E73" w:rsidRDefault="001871B0" w:rsidP="001871B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85E73">
        <w:rPr>
          <w:rFonts w:ascii="Times New Roman" w:eastAsia="Times New Roman" w:hAnsi="Times New Roman" w:cs="Times New Roman"/>
        </w:rPr>
        <w:t>(приложение 2)</w:t>
      </w:r>
    </w:p>
    <w:p w:rsidR="001871B0" w:rsidRPr="001871B0" w:rsidRDefault="001871B0" w:rsidP="001871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71B0" w:rsidRPr="001871B0" w:rsidRDefault="001871B0" w:rsidP="001871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71B0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1871B0" w:rsidRPr="001871B0" w:rsidRDefault="001871B0" w:rsidP="001871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71B0">
        <w:rPr>
          <w:rFonts w:ascii="Times New Roman" w:eastAsia="Times New Roman" w:hAnsi="Times New Roman" w:cs="Times New Roman"/>
          <w:sz w:val="26"/>
          <w:szCs w:val="26"/>
        </w:rPr>
        <w:t>комиссии по предупреждению и ликвидации чрезвычайных ситуаций</w:t>
      </w:r>
    </w:p>
    <w:p w:rsidR="001871B0" w:rsidRPr="001871B0" w:rsidRDefault="001871B0" w:rsidP="001871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71B0">
        <w:rPr>
          <w:rFonts w:ascii="Times New Roman" w:eastAsia="Times New Roman" w:hAnsi="Times New Roman" w:cs="Times New Roman"/>
          <w:sz w:val="26"/>
          <w:szCs w:val="26"/>
        </w:rPr>
        <w:t xml:space="preserve">и обеспечению пожарной безопасности </w:t>
      </w:r>
      <w:proofErr w:type="spellStart"/>
      <w:r w:rsidRPr="001871B0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</w:p>
    <w:p w:rsidR="001871B0" w:rsidRPr="001871B0" w:rsidRDefault="001871B0" w:rsidP="001871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71B0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</w:p>
    <w:p w:rsidR="001871B0" w:rsidRPr="001871B0" w:rsidRDefault="001871B0" w:rsidP="001871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946"/>
      </w:tblGrid>
      <w:tr w:rsidR="001871B0" w:rsidRPr="001871B0" w:rsidTr="00785E73">
        <w:tc>
          <w:tcPr>
            <w:tcW w:w="2552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Быков И.В.</w:t>
            </w:r>
          </w:p>
        </w:tc>
        <w:tc>
          <w:tcPr>
            <w:tcW w:w="6946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- глава округа, председатель комиссии</w:t>
            </w:r>
            <w:r w:rsidR="00785E7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71B0" w:rsidRPr="001871B0" w:rsidTr="00785E73">
        <w:tc>
          <w:tcPr>
            <w:tcW w:w="2552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Семичев А.О.</w:t>
            </w:r>
          </w:p>
        </w:tc>
        <w:tc>
          <w:tcPr>
            <w:tcW w:w="6946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- первый заместитель главы округа, заместитель председателя комиссии</w:t>
            </w:r>
            <w:r w:rsidR="00785E7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71B0" w:rsidRPr="001871B0" w:rsidTr="00785E73">
        <w:tc>
          <w:tcPr>
            <w:tcW w:w="2552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Широков А.А. </w:t>
            </w:r>
          </w:p>
        </w:tc>
        <w:tc>
          <w:tcPr>
            <w:tcW w:w="6946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безопасности,</w:t>
            </w:r>
            <w:r w:rsidR="00785E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мобилизационной работы, ГО и ЧС администрации округа,</w:t>
            </w: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заместитель председателя комиссии</w:t>
            </w:r>
            <w:r w:rsidR="00785E7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71B0" w:rsidRPr="001871B0" w:rsidTr="00785E73">
        <w:tc>
          <w:tcPr>
            <w:tcW w:w="2552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Крупинов</w:t>
            </w:r>
            <w:proofErr w:type="spellEnd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6946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3 пожарно-спасательного отряда ФПС ГУ МЧС России по Вологодской области</w:t>
            </w:r>
            <w:r w:rsidR="00785E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комиссии (по согласованию)</w:t>
            </w:r>
            <w:r w:rsidR="00785E7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71B0" w:rsidRPr="001871B0" w:rsidTr="00B8252C">
        <w:tc>
          <w:tcPr>
            <w:tcW w:w="2552" w:type="dxa"/>
          </w:tcPr>
          <w:p w:rsidR="001871B0" w:rsidRPr="001871B0" w:rsidRDefault="001871B0" w:rsidP="00785E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Челышков</w:t>
            </w:r>
            <w:proofErr w:type="spellEnd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6946" w:type="dxa"/>
          </w:tcPr>
          <w:p w:rsidR="001871B0" w:rsidRPr="001871B0" w:rsidRDefault="001871B0" w:rsidP="00785E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заместитель начальника отдела безопасности, </w:t>
            </w:r>
            <w:r w:rsidR="00785E73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мобилизационной работы, ГО и ЧС администрации округа.</w:t>
            </w:r>
          </w:p>
        </w:tc>
      </w:tr>
      <w:tr w:rsidR="001871B0" w:rsidRPr="001871B0" w:rsidTr="00B8252C">
        <w:tc>
          <w:tcPr>
            <w:tcW w:w="9498" w:type="dxa"/>
            <w:gridSpan w:val="2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1871B0" w:rsidRPr="001871B0" w:rsidTr="00B8252C">
        <w:tc>
          <w:tcPr>
            <w:tcW w:w="2552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Аверьянов А.А.</w:t>
            </w:r>
          </w:p>
        </w:tc>
        <w:tc>
          <w:tcPr>
            <w:tcW w:w="6946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- старший государственный инспектор, руководитель инспекторского участка с. Устье Центр ГИМС ГУ МЧС России по Вологодской области</w:t>
            </w:r>
            <w:r w:rsidR="00785E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1871B0" w:rsidRPr="001871B0" w:rsidTr="00B8252C">
        <w:tc>
          <w:tcPr>
            <w:tcW w:w="2552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Бараев А.А.</w:t>
            </w:r>
          </w:p>
        </w:tc>
        <w:tc>
          <w:tcPr>
            <w:tcW w:w="6946" w:type="dxa"/>
          </w:tcPr>
          <w:p w:rsidR="00785E73" w:rsidRPr="001871B0" w:rsidRDefault="001871B0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18 пожарной спасательной части по охране с. Устье 3 пожарно-спасательный отряд ФПС ГПС Главного управления МЧС России по Вологодской области</w:t>
            </w:r>
            <w:r w:rsidR="00785E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B8252C" w:rsidRPr="001871B0" w:rsidTr="00B8252C">
        <w:tc>
          <w:tcPr>
            <w:tcW w:w="2552" w:type="dxa"/>
          </w:tcPr>
          <w:p w:rsidR="00B8252C" w:rsidRPr="001871B0" w:rsidRDefault="00B8252C" w:rsidP="0078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Комарова Е.Б.</w:t>
            </w:r>
          </w:p>
        </w:tc>
        <w:tc>
          <w:tcPr>
            <w:tcW w:w="6946" w:type="dxa"/>
          </w:tcPr>
          <w:p w:rsidR="00B8252C" w:rsidRPr="001871B0" w:rsidRDefault="00B8252C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-заместитель главы округа, начальник отдела культуры, туризма и молодежи администрации округа;</w:t>
            </w:r>
          </w:p>
        </w:tc>
      </w:tr>
      <w:tr w:rsidR="001871B0" w:rsidRPr="001871B0" w:rsidTr="00B8252C">
        <w:tc>
          <w:tcPr>
            <w:tcW w:w="2552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Спиров В.С.</w:t>
            </w:r>
          </w:p>
        </w:tc>
        <w:tc>
          <w:tcPr>
            <w:tcW w:w="6946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главного врача БУЗ ВО «</w:t>
            </w:r>
            <w:proofErr w:type="spellStart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Усть-Кубинская</w:t>
            </w:r>
            <w:proofErr w:type="spellEnd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ЦРБ»</w:t>
            </w:r>
            <w:r w:rsidR="00785E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1871B0" w:rsidRPr="001871B0" w:rsidTr="00B8252C">
        <w:tc>
          <w:tcPr>
            <w:tcW w:w="2552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Широков Е.А.</w:t>
            </w:r>
          </w:p>
        </w:tc>
        <w:tc>
          <w:tcPr>
            <w:tcW w:w="6946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отделения полиции МО МВД России «</w:t>
            </w:r>
            <w:proofErr w:type="spellStart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Сокольский</w:t>
            </w:r>
            <w:proofErr w:type="spellEnd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785E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1871B0" w:rsidRPr="001871B0" w:rsidTr="00B8252C">
        <w:tc>
          <w:tcPr>
            <w:tcW w:w="2552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Наумушкина</w:t>
            </w:r>
            <w:proofErr w:type="spellEnd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6946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коммунальной инфраструктуры администрации округа</w:t>
            </w:r>
            <w:r w:rsidR="00785E7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71B0" w:rsidRPr="001871B0" w:rsidTr="00B8252C">
        <w:tc>
          <w:tcPr>
            <w:tcW w:w="2552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Полуяктов</w:t>
            </w:r>
            <w:proofErr w:type="spellEnd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6946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заместитель начальника отдела надзорной деятельности профилактической работы по Сокольскому и </w:t>
            </w:r>
            <w:proofErr w:type="spellStart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Усть-Кубинскому</w:t>
            </w:r>
            <w:proofErr w:type="spellEnd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районам ГУ </w:t>
            </w:r>
            <w:proofErr w:type="gramStart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proofErr w:type="gramEnd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ЧС России по ВО</w:t>
            </w:r>
            <w:r w:rsidR="00785E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1871B0" w:rsidRPr="001871B0" w:rsidTr="00B8252C">
        <w:tc>
          <w:tcPr>
            <w:tcW w:w="2552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Фомичев С.Н.</w:t>
            </w:r>
          </w:p>
        </w:tc>
        <w:tc>
          <w:tcPr>
            <w:tcW w:w="6946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главы округа</w:t>
            </w:r>
            <w:r w:rsidR="00785E7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71B0" w:rsidRPr="001871B0" w:rsidTr="00B8252C">
        <w:tc>
          <w:tcPr>
            <w:tcW w:w="2552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Черепенин М.Л.</w:t>
            </w:r>
          </w:p>
        </w:tc>
        <w:tc>
          <w:tcPr>
            <w:tcW w:w="6946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директор МУ </w:t>
            </w:r>
            <w:proofErr w:type="spellStart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«АСС»</w:t>
            </w:r>
            <w:r w:rsidR="00B8252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71B0" w:rsidRPr="001871B0" w:rsidTr="00B8252C">
        <w:tc>
          <w:tcPr>
            <w:tcW w:w="2552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Шарова</w:t>
            </w:r>
            <w:proofErr w:type="spellEnd"/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6946" w:type="dxa"/>
          </w:tcPr>
          <w:p w:rsidR="001871B0" w:rsidRPr="001871B0" w:rsidRDefault="001871B0" w:rsidP="0078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B0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экономики, отраслевого развития и контроля администрации округа</w:t>
            </w:r>
          </w:p>
        </w:tc>
      </w:tr>
    </w:tbl>
    <w:p w:rsidR="001871B0" w:rsidRPr="001871B0" w:rsidRDefault="001871B0" w:rsidP="00B8252C">
      <w:pPr>
        <w:pStyle w:val="21"/>
        <w:shd w:val="clear" w:color="auto" w:fill="auto"/>
        <w:tabs>
          <w:tab w:val="left" w:pos="8170"/>
          <w:tab w:val="right" w:pos="9619"/>
        </w:tabs>
        <w:spacing w:line="322" w:lineRule="exact"/>
        <w:ind w:right="20"/>
      </w:pPr>
    </w:p>
    <w:sectPr w:rsidR="001871B0" w:rsidRPr="001871B0" w:rsidSect="00785E73">
      <w:headerReference w:type="default" r:id="rId9"/>
      <w:footnotePr>
        <w:numFmt w:val="upperRoman"/>
        <w:numRestart w:val="eachPage"/>
      </w:footnotePr>
      <w:pgSz w:w="11909" w:h="16838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73" w:rsidRDefault="00785E73" w:rsidP="001871B0">
      <w:r>
        <w:separator/>
      </w:r>
    </w:p>
  </w:endnote>
  <w:endnote w:type="continuationSeparator" w:id="0">
    <w:p w:rsidR="00785E73" w:rsidRDefault="00785E73" w:rsidP="0018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73" w:rsidRDefault="00785E73" w:rsidP="001871B0">
      <w:r>
        <w:separator/>
      </w:r>
    </w:p>
  </w:footnote>
  <w:footnote w:type="continuationSeparator" w:id="0">
    <w:p w:rsidR="00785E73" w:rsidRDefault="00785E73" w:rsidP="00187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73" w:rsidRDefault="00785E73">
    <w:pPr>
      <w:pStyle w:val="a6"/>
    </w:pPr>
  </w:p>
  <w:p w:rsidR="00785E73" w:rsidRDefault="00785E73">
    <w:pPr>
      <w:pStyle w:val="a6"/>
    </w:pPr>
  </w:p>
  <w:p w:rsidR="00785E73" w:rsidRPr="001127E5" w:rsidRDefault="00785E73" w:rsidP="00785E73">
    <w:pPr>
      <w:pStyle w:val="a6"/>
      <w:jc w:val="right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73" w:rsidRDefault="00785E7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647"/>
    <w:multiLevelType w:val="hybridMultilevel"/>
    <w:tmpl w:val="6458E4E4"/>
    <w:lvl w:ilvl="0" w:tplc="41E668DE">
      <w:start w:val="1"/>
      <w:numFmt w:val="decimal"/>
      <w:lvlText w:val="%1."/>
      <w:lvlJc w:val="left"/>
      <w:pPr>
        <w:ind w:left="1065" w:hanging="360"/>
      </w:pPr>
      <w:rPr>
        <w:rFonts w:eastAsia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1871B0"/>
    <w:rsid w:val="001871B0"/>
    <w:rsid w:val="00515BF9"/>
    <w:rsid w:val="00785E73"/>
    <w:rsid w:val="00B8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1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71B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Колонтитул_"/>
    <w:basedOn w:val="a0"/>
    <w:rsid w:val="00187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1871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_"/>
    <w:basedOn w:val="a0"/>
    <w:link w:val="21"/>
    <w:rsid w:val="001871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1B0"/>
    <w:pPr>
      <w:shd w:val="clear" w:color="auto" w:fill="FFFFFF"/>
      <w:spacing w:after="2220" w:line="365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1">
    <w:name w:val="Основной текст2"/>
    <w:basedOn w:val="a"/>
    <w:link w:val="a5"/>
    <w:rsid w:val="001871B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1871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1B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1871B0"/>
    <w:pPr>
      <w:ind w:left="720"/>
      <w:contextualSpacing/>
    </w:pPr>
  </w:style>
  <w:style w:type="table" w:styleId="a9">
    <w:name w:val="Table Grid"/>
    <w:basedOn w:val="a1"/>
    <w:uiPriority w:val="59"/>
    <w:rsid w:val="001871B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71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1B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1871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71B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2023-11-10T06:21:00Z</dcterms:created>
  <dcterms:modified xsi:type="dcterms:W3CDTF">2023-11-10T06:35:00Z</dcterms:modified>
</cp:coreProperties>
</file>